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A5" w:rsidRPr="00952476" w:rsidRDefault="009C78A5" w:rsidP="009C78A5">
      <w:pPr>
        <w:jc w:val="center"/>
        <w:rPr>
          <w:rFonts w:ascii="Garamond" w:hAnsi="Garamond"/>
          <w:b/>
          <w:color w:val="000000"/>
        </w:rPr>
      </w:pPr>
      <w:r w:rsidRPr="00952476">
        <w:rPr>
          <w:rFonts w:ascii="Garamond" w:hAnsi="Garamond"/>
          <w:b/>
          <w:color w:val="000000"/>
        </w:rPr>
        <w:t>Základní škola a mateřská škola Rokytnice okres Přerov</w:t>
      </w:r>
    </w:p>
    <w:p w:rsidR="009C78A5" w:rsidRDefault="009C78A5" w:rsidP="009C78A5">
      <w:pPr>
        <w:jc w:val="center"/>
        <w:rPr>
          <w:rFonts w:ascii="Garamond" w:hAnsi="Garamond"/>
          <w:b/>
          <w:color w:val="000000"/>
        </w:rPr>
      </w:pPr>
      <w:r w:rsidRPr="009779BA">
        <w:rPr>
          <w:rFonts w:ascii="Garamond" w:hAnsi="Garamond"/>
          <w:b/>
          <w:color w:val="000000"/>
        </w:rPr>
        <w:t xml:space="preserve"> příspěvková organizace</w:t>
      </w:r>
    </w:p>
    <w:p w:rsidR="009C78A5" w:rsidRPr="009779BA" w:rsidRDefault="009C78A5" w:rsidP="009C78A5">
      <w:pPr>
        <w:jc w:val="center"/>
        <w:rPr>
          <w:rFonts w:ascii="Garamond" w:hAnsi="Garamond"/>
          <w:b/>
          <w:color w:val="000000"/>
        </w:rPr>
      </w:pPr>
    </w:p>
    <w:p w:rsidR="009C78A5" w:rsidRDefault="009C78A5" w:rsidP="009C78A5">
      <w:pPr>
        <w:widowControl/>
        <w:numPr>
          <w:ilvl w:val="0"/>
          <w:numId w:val="1"/>
        </w:numPr>
        <w:suppressAutoHyphens w:val="0"/>
        <w:jc w:val="center"/>
        <w:rPr>
          <w:rFonts w:ascii="Garamond" w:hAnsi="Garamond"/>
          <w:color w:val="000000"/>
        </w:rPr>
      </w:pPr>
      <w:r w:rsidRPr="00952476">
        <w:rPr>
          <w:rFonts w:ascii="Garamond" w:hAnsi="Garamond"/>
          <w:color w:val="000000"/>
        </w:rPr>
        <w:t xml:space="preserve">751 04 Rokytnice 89, </w:t>
      </w:r>
      <w:r>
        <w:rPr>
          <w:noProof/>
          <w:color w:val="000000"/>
          <w:lang w:eastAsia="cs-CZ" w:bidi="ar-SA"/>
        </w:rPr>
        <w:drawing>
          <wp:inline distT="0" distB="0" distL="0" distR="0">
            <wp:extent cx="228600" cy="171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color w:val="000000"/>
        </w:rPr>
        <w:t xml:space="preserve">581 211 850, mobil 732 564 764 </w:t>
      </w:r>
    </w:p>
    <w:p w:rsidR="009C78A5" w:rsidRPr="00952476" w:rsidRDefault="009C78A5" w:rsidP="009C78A5">
      <w:pPr>
        <w:ind w:left="360"/>
        <w:rPr>
          <w:rFonts w:ascii="Garamond" w:hAnsi="Garamond"/>
          <w:color w:val="000000"/>
        </w:rPr>
      </w:pPr>
      <w:r w:rsidRPr="00952476">
        <w:rPr>
          <w:rFonts w:ascii="Garamond" w:hAnsi="Garamond"/>
          <w:color w:val="000000"/>
        </w:rPr>
        <w:t>IČO</w:t>
      </w:r>
      <w:r>
        <w:rPr>
          <w:rFonts w:ascii="Garamond" w:hAnsi="Garamond"/>
          <w:color w:val="000000"/>
        </w:rPr>
        <w:t>:</w:t>
      </w:r>
      <w:r w:rsidRPr="00952476">
        <w:rPr>
          <w:rFonts w:ascii="Garamond" w:hAnsi="Garamond"/>
          <w:color w:val="000000"/>
        </w:rPr>
        <w:t xml:space="preserve"> 75029201</w:t>
      </w:r>
      <w:r>
        <w:rPr>
          <w:rFonts w:ascii="Garamond" w:hAnsi="Garamond"/>
          <w:color w:val="000000"/>
        </w:rPr>
        <w:t xml:space="preserve">, </w:t>
      </w:r>
      <w:r w:rsidRPr="00952476">
        <w:rPr>
          <w:rFonts w:ascii="Garamond" w:hAnsi="Garamond"/>
          <w:color w:val="000000"/>
        </w:rPr>
        <w:t>e</w:t>
      </w:r>
      <w:r>
        <w:rPr>
          <w:rFonts w:ascii="Garamond" w:hAnsi="Garamond"/>
          <w:color w:val="000000"/>
        </w:rPr>
        <w:t>-</w:t>
      </w:r>
      <w:r w:rsidRPr="00952476">
        <w:rPr>
          <w:rFonts w:ascii="Garamond" w:hAnsi="Garamond"/>
          <w:color w:val="000000"/>
        </w:rPr>
        <w:t xml:space="preserve">mail: </w:t>
      </w:r>
      <w:hyperlink r:id="rId6" w:history="1">
        <w:r w:rsidRPr="00A16AAA">
          <w:rPr>
            <w:rStyle w:val="Hypertextovodkaz"/>
            <w:rFonts w:ascii="Garamond" w:hAnsi="Garamond"/>
          </w:rPr>
          <w:t>skola@skolarokytnice.cz</w:t>
        </w:r>
      </w:hyperlink>
      <w:r>
        <w:rPr>
          <w:rFonts w:ascii="Garamond" w:hAnsi="Garamond"/>
          <w:color w:val="000000"/>
        </w:rPr>
        <w:t xml:space="preserve">  , www.skolarokytnice.</w:t>
      </w:r>
      <w:r w:rsidR="00E20F41">
        <w:rPr>
          <w:rFonts w:ascii="Garamond" w:hAnsi="Garamond"/>
          <w:color w:val="000000"/>
        </w:rPr>
        <w:t>cz</w:t>
      </w:r>
    </w:p>
    <w:p w:rsidR="009C78A5" w:rsidRPr="00952476" w:rsidRDefault="009C78A5" w:rsidP="009C78A5">
      <w:pPr>
        <w:pBdr>
          <w:bottom w:val="single" w:sz="12" w:space="1" w:color="auto"/>
        </w:pBdr>
        <w:rPr>
          <w:color w:val="000000"/>
        </w:rPr>
      </w:pPr>
    </w:p>
    <w:p w:rsidR="009C78A5" w:rsidRDefault="009C78A5" w:rsidP="009C78A5"/>
    <w:p w:rsidR="009C78A5" w:rsidRDefault="009C78A5" w:rsidP="009C78A5"/>
    <w:p w:rsidR="009C78A5" w:rsidRPr="00952476" w:rsidRDefault="009C78A5" w:rsidP="009C78A5">
      <w:pPr>
        <w:rPr>
          <w:color w:val="000000"/>
        </w:rPr>
      </w:pPr>
    </w:p>
    <w:p w:rsidR="009C78A5" w:rsidRDefault="009C78A5" w:rsidP="009C78A5">
      <w:pPr>
        <w:pStyle w:val="Zhlav"/>
      </w:pPr>
    </w:p>
    <w:p w:rsidR="009C78A5" w:rsidRDefault="009C78A5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9C78A5" w:rsidRDefault="009C78A5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  <w:b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  <w:b/>
        </w:rPr>
        <w:t>POTVRZENÍ O ŘÁDNÉM OČKOVÁNÍ DÍTĚTE</w:t>
      </w: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 xml:space="preserve">podle § 50 zákona č. 258/2000 Sb., o ochraně veřejného zdraví </w:t>
      </w: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b/>
        </w:rPr>
        <w:t>v případě povinného předškolního vzdělávání NEVYPLŇUJTE!</w:t>
      </w:r>
      <w:r>
        <w:rPr>
          <w:rFonts w:cs="Times New Roman"/>
        </w:rPr>
        <w:t>)</w:t>
      </w: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>
        <w:rPr>
          <w:rFonts w:cs="Times New Roman"/>
          <w:i/>
        </w:rPr>
        <w:t>………………………………………….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……………………………………………..</w:t>
      </w: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>
        <w:rPr>
          <w:rFonts w:cs="Times New Roman"/>
          <w:i/>
        </w:rPr>
        <w:t>Jméno a příjmení dítěte</w:t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>Datum narození</w:t>
      </w: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 xml:space="preserve">Dítě </w:t>
      </w:r>
    </w:p>
    <w:p w:rsidR="001F526C" w:rsidRDefault="00357182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33094546"/>
        </w:sdtPr>
        <w:sdtContent>
          <w:r w:rsidR="001F526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F526C">
        <w:rPr>
          <w:rFonts w:cs="Times New Roman"/>
        </w:rPr>
        <w:t xml:space="preserve">  JE řádně očkované,</w:t>
      </w:r>
    </w:p>
    <w:p w:rsidR="001F526C" w:rsidRDefault="00357182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826895278"/>
        </w:sdtPr>
        <w:sdtContent>
          <w:r w:rsidR="001F526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F526C">
        <w:rPr>
          <w:rFonts w:cs="Times New Roman"/>
        </w:rPr>
        <w:t xml:space="preserve">  není řádně očkováné, ale je proti nákaze imunní nebo se nemůže očkování podrobit pro </w:t>
      </w:r>
      <w:r w:rsidR="001F526C">
        <w:rPr>
          <w:rFonts w:cs="Times New Roman"/>
        </w:rPr>
        <w:tab/>
      </w:r>
      <w:r w:rsidR="001F526C">
        <w:rPr>
          <w:rFonts w:cs="Times New Roman"/>
        </w:rPr>
        <w:tab/>
        <w:t>trvalou kontraindikaci,</w:t>
      </w:r>
    </w:p>
    <w:p w:rsidR="001F526C" w:rsidRDefault="00357182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32235869"/>
        </w:sdtPr>
        <w:sdtContent>
          <w:r w:rsidR="001F526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F526C">
        <w:rPr>
          <w:rFonts w:cs="Times New Roman"/>
        </w:rPr>
        <w:t xml:space="preserve"> NENÍ řádně očkováné z jiných důvodů, a tudíž nesplňuje § 50 zákona č. 258/2000 Sb., o ochraně veřejného zdraví. </w:t>
      </w: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>V………………………………………dne ……………………………………………….</w:t>
      </w: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Razítko a podpis lékaře</w:t>
      </w: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F526C" w:rsidRDefault="001F526C" w:rsidP="009C78A5">
      <w:pPr>
        <w:pBdr>
          <w:top w:val="single" w:sz="12" w:space="0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C32BF" w:rsidRDefault="001C32BF"/>
    <w:sectPr w:rsidR="001C32BF" w:rsidSect="0035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81pt;height:217.5pt" o:bullet="t">
        <v:imagedata r:id="rId1" o:title=""/>
      </v:shape>
    </w:pict>
  </w:numPicBullet>
  <w:abstractNum w:abstractNumId="0">
    <w:nsid w:val="505A617C"/>
    <w:multiLevelType w:val="hybridMultilevel"/>
    <w:tmpl w:val="179C1B8C"/>
    <w:lvl w:ilvl="0" w:tplc="263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24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48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1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83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90B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4A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4C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526C"/>
    <w:rsid w:val="001C32BF"/>
    <w:rsid w:val="001F526C"/>
    <w:rsid w:val="00357182"/>
    <w:rsid w:val="0050767A"/>
    <w:rsid w:val="009C78A5"/>
    <w:rsid w:val="00CB030C"/>
    <w:rsid w:val="00E20F41"/>
    <w:rsid w:val="00F32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26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8A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A5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styleId="Hypertextovodkaz">
    <w:name w:val="Hyperlink"/>
    <w:rsid w:val="009C78A5"/>
    <w:rPr>
      <w:color w:val="0000FF"/>
      <w:u w:val="single"/>
    </w:rPr>
  </w:style>
  <w:style w:type="paragraph" w:styleId="Zhlav">
    <w:name w:val="header"/>
    <w:basedOn w:val="Normln"/>
    <w:link w:val="ZhlavChar"/>
    <w:rsid w:val="009C78A5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C78A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skolarokytnice.c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Foltasová</dc:creator>
  <cp:lastModifiedBy>Veronika</cp:lastModifiedBy>
  <cp:revision>2</cp:revision>
  <dcterms:created xsi:type="dcterms:W3CDTF">2022-04-04T13:24:00Z</dcterms:created>
  <dcterms:modified xsi:type="dcterms:W3CDTF">2022-04-04T13:24:00Z</dcterms:modified>
</cp:coreProperties>
</file>